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3F" w:rsidRPr="004E0C69" w:rsidRDefault="000E493F" w:rsidP="000E493F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</w:pPr>
      <w:r w:rsidRPr="004E0C69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Здравствуйте дорогие родители!</w:t>
      </w:r>
    </w:p>
    <w:p w:rsidR="000E493F" w:rsidRDefault="000E493F" w:rsidP="000E493F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</w:pPr>
      <w:r w:rsidRPr="004E0C69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1 июня – праздник День защиты детей!</w:t>
      </w:r>
    </w:p>
    <w:p w:rsidR="00A21A15" w:rsidRPr="004E0C69" w:rsidRDefault="00A21A15" w:rsidP="000E493F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</w:pPr>
      <w:r w:rsidRPr="00A21A15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drawing>
          <wp:inline distT="0" distB="0" distL="0" distR="0">
            <wp:extent cx="2607945" cy="1750060"/>
            <wp:effectExtent l="0" t="0" r="1905" b="2540"/>
            <wp:docPr id="2" name="Рисунок 2" descr="http://mdouds443.lbihost.ru/wp-content/uploads/sites/17/2018/06/%D0%91%D0%B5%D0%B7-%D0%BD%D0%B0%D0%B7%D0%B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ds443.lbihost.ru/wp-content/uploads/sites/17/2018/06/%D0%91%D0%B5%D0%B7-%D0%BD%D0%B0%D0%B7%D0%B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C0" w:rsidRPr="004E0C69" w:rsidRDefault="008358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E493F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защиты детей 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один из самых старых международ</w:t>
      </w:r>
      <w:bookmarkStart w:id="0" w:name="_GoBack"/>
      <w:bookmarkEnd w:id="0"/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праздников, его отмечают во всем мире с 1950 года. Решение о его проведении было принято Международной демократической федерацией женщин на специальной сессии в ноябре 1949 года. ООН поддержала эту инициативу и объявила защиту прав, жизни и здоровья детей одним из приоритетных направлений своей деятельности. Международный день защиты детей – это, прежде всего, напоминание взрослым о необходимости соблюдения прав детей на жизнь, на свободу мнения и религии, на образование, 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защиты детей всегда отмечается проведением различных мероприятий, цель которых – привлечь внимание к положению детей всего мира. В 1959 году ООН приняла Декларацию прав ребенка, в которую вошли статьи, призывающие родителей, государственные органы, местные власти и правительства, неправительственные организации признать изложенные в них права и свободы детей и стремиться к их соблюдению. Декларация носила лишь рекомендательный характер и не имела обязательной силы. Требовались другие законы, и 20 ноября 1989 года ООН приняла </w:t>
      </w:r>
      <w:r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Конвенцию о правах ребенка, которую подписала 61 страна. 13 июля 1990 года Конвенция была ратифицирована в СССР. Права детей в России защищает Федеральный закон «Об основных гарантиях прав ребенка в Российской Федерации» от 24 июля 1998 года. Закон устанавливает основные гарантии прав и законных интересов ребенка, предусмотренных </w:t>
      </w:r>
      <w:r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096A" w:rsidRPr="004E0C69" w:rsidRDefault="008358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Государство признает детство важным этапом жизни человека и исходит из принципов приоритетности подготовки детей к полноценной жизни в </w:t>
      </w:r>
      <w:r w:rsidR="00847679" w:rsidRPr="004E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4E0C69" w:rsidRPr="004E0C69" w:rsidRDefault="003D31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C69">
        <w:rPr>
          <w:rFonts w:ascii="Times New Roman" w:hAnsi="Times New Roman" w:cs="Times New Roman"/>
          <w:b/>
          <w:i/>
          <w:sz w:val="28"/>
          <w:szCs w:val="28"/>
        </w:rPr>
        <w:t xml:space="preserve">Берегите своих </w:t>
      </w:r>
      <w:proofErr w:type="gramStart"/>
      <w:r w:rsidRPr="004E0C69">
        <w:rPr>
          <w:rFonts w:ascii="Times New Roman" w:hAnsi="Times New Roman" w:cs="Times New Roman"/>
          <w:b/>
          <w:i/>
          <w:sz w:val="28"/>
          <w:szCs w:val="28"/>
        </w:rPr>
        <w:t>детей,</w:t>
      </w:r>
      <w:r w:rsidRPr="004E0C69">
        <w:rPr>
          <w:rFonts w:ascii="Times New Roman" w:hAnsi="Times New Roman" w:cs="Times New Roman"/>
          <w:b/>
          <w:i/>
          <w:sz w:val="28"/>
          <w:szCs w:val="28"/>
        </w:rPr>
        <w:br/>
        <w:t>Их</w:t>
      </w:r>
      <w:proofErr w:type="gramEnd"/>
      <w:r w:rsidRPr="004E0C69">
        <w:rPr>
          <w:rFonts w:ascii="Times New Roman" w:hAnsi="Times New Roman" w:cs="Times New Roman"/>
          <w:b/>
          <w:i/>
          <w:sz w:val="28"/>
          <w:szCs w:val="28"/>
        </w:rPr>
        <w:t xml:space="preserve"> за шалости не ругайте.</w:t>
      </w:r>
    </w:p>
    <w:p w:rsidR="003D3184" w:rsidRDefault="004E0C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t>Зло своих неудачных дней</w:t>
      </w:r>
      <w:r w:rsidRPr="004E0C69">
        <w:rPr>
          <w:rFonts w:ascii="Times New Roman" w:hAnsi="Times New Roman" w:cs="Times New Roman"/>
          <w:b/>
          <w:i/>
          <w:sz w:val="28"/>
          <w:szCs w:val="28"/>
        </w:rPr>
        <w:br/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t>Никогда на них не срывайте.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 xml:space="preserve">Не сердитесь на них </w:t>
      </w:r>
      <w:proofErr w:type="gramStart"/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t>всерьез,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Даже</w:t>
      </w:r>
      <w:proofErr w:type="gramEnd"/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t xml:space="preserve"> если они провинились,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Ничего нет дороже слез,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Что с ресничек родных скатились.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Если валит усталость с ног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Совладать с нею нету мочи,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Ну а к Вам подойдет сынок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Или руки протянет дочка.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Обнимите покрепче их.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Детской ласкою дорожите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Это счастье! Короткий миг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Быть счастливыми поспешите.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 xml:space="preserve">Ведь растают как снег </w:t>
      </w:r>
      <w:proofErr w:type="gramStart"/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t>весной,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Промелькнут</w:t>
      </w:r>
      <w:proofErr w:type="gramEnd"/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t xml:space="preserve"> дни златые эти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И покинут очаг родной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Повзрослевшие Ваши дети.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Перелистывая альбом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С фотографиями детства,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С грустью вспомните о былом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О тех днях, когда были вместе.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Как же будете Вы хотеть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В это время опять вернуться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Чтоб им маленьким песню спеть,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Щечки нежной губами коснуться.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И пока в доме детский смех,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От игрушек некуда деться,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Вы на свете счастливей всех,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Берегите, пожалуйста, детство!</w:t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</w:r>
      <w:r w:rsidR="003D3184" w:rsidRPr="004E0C69">
        <w:rPr>
          <w:rFonts w:ascii="Times New Roman" w:hAnsi="Times New Roman" w:cs="Times New Roman"/>
          <w:b/>
          <w:i/>
          <w:sz w:val="28"/>
          <w:szCs w:val="28"/>
        </w:rPr>
        <w:br/>
        <w:t>Эдуард Асадов</w:t>
      </w:r>
    </w:p>
    <w:p w:rsidR="00B954BF" w:rsidRPr="004E0C69" w:rsidRDefault="00B954BF" w:rsidP="00B954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4BF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inline distT="0" distB="0" distL="0" distR="0">
            <wp:extent cx="6073423" cy="8495979"/>
            <wp:effectExtent l="0" t="0" r="3810" b="635"/>
            <wp:docPr id="1" name="Рисунок 1" descr="http://dcrr.dzerzhinsk.edu.by/be/sm_full.aspx?guid=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rr.dzerzhinsk.edu.by/be/sm_full.aspx?guid=94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91" cy="85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69" w:rsidRPr="004E0C69" w:rsidRDefault="004E0C69" w:rsidP="004E0C69">
      <w:pPr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4E0C69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С уважением ваши воспитатели Паисова Л. А., </w:t>
      </w:r>
      <w:proofErr w:type="spellStart"/>
      <w:r w:rsidRPr="004E0C69">
        <w:rPr>
          <w:rFonts w:ascii="Times New Roman" w:hAnsi="Times New Roman" w:cs="Times New Roman"/>
          <w:b/>
          <w:i/>
          <w:color w:val="7030A0"/>
          <w:sz w:val="32"/>
          <w:szCs w:val="32"/>
        </w:rPr>
        <w:t>Замурий</w:t>
      </w:r>
      <w:proofErr w:type="spellEnd"/>
      <w:r w:rsidRPr="004E0C69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З.С.</w:t>
      </w:r>
    </w:p>
    <w:p w:rsidR="004E0C69" w:rsidRPr="000E493F" w:rsidRDefault="004E0C69" w:rsidP="004E0C6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E0C69" w:rsidRPr="000E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7F"/>
    <w:rsid w:val="000E493F"/>
    <w:rsid w:val="001D35E8"/>
    <w:rsid w:val="003D3184"/>
    <w:rsid w:val="004E0C69"/>
    <w:rsid w:val="008358C0"/>
    <w:rsid w:val="00847679"/>
    <w:rsid w:val="00A21A15"/>
    <w:rsid w:val="00A57A7F"/>
    <w:rsid w:val="00B954BF"/>
    <w:rsid w:val="00F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3670-30F0-474B-9FCC-050733A1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Евсюткин</dc:creator>
  <cp:keywords/>
  <dc:description/>
  <cp:lastModifiedBy>Кирилл Евсюткин</cp:lastModifiedBy>
  <cp:revision>7</cp:revision>
  <dcterms:created xsi:type="dcterms:W3CDTF">2020-05-31T12:21:00Z</dcterms:created>
  <dcterms:modified xsi:type="dcterms:W3CDTF">2020-05-31T13:13:00Z</dcterms:modified>
</cp:coreProperties>
</file>